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E2" w:rsidRDefault="00977EE2" w:rsidP="00977EE2">
      <w:pPr>
        <w:jc w:val="right"/>
        <w:rPr>
          <w:rFonts w:asciiTheme="minorEastAsia" w:eastAsiaTheme="minorEastAsia" w:hAnsiTheme="minorEastAsia"/>
        </w:rPr>
      </w:pPr>
      <w:r w:rsidRPr="00A362E7">
        <w:rPr>
          <w:rFonts w:asciiTheme="minorEastAsia" w:eastAsiaTheme="minorEastAsia" w:hAnsiTheme="minorEastAsia" w:hint="eastAsia"/>
          <w:sz w:val="22"/>
        </w:rPr>
        <w:t>（様式１）</w:t>
      </w:r>
    </w:p>
    <w:p w:rsidR="00977EE2" w:rsidRPr="00A362E7" w:rsidRDefault="00977EE2" w:rsidP="00977EE2">
      <w:pPr>
        <w:jc w:val="right"/>
        <w:rPr>
          <w:rFonts w:asciiTheme="minorEastAsia" w:eastAsiaTheme="minorEastAsia" w:hAnsiTheme="minorEastAsia"/>
          <w:sz w:val="22"/>
        </w:rPr>
      </w:pPr>
    </w:p>
    <w:p w:rsidR="00977EE2" w:rsidRPr="00A362E7" w:rsidRDefault="00977EE2" w:rsidP="00977EE2">
      <w:pPr>
        <w:jc w:val="center"/>
        <w:rPr>
          <w:rFonts w:asciiTheme="minorEastAsia" w:eastAsiaTheme="minorEastAsia" w:hAnsiTheme="minorEastAsia"/>
          <w:b/>
          <w:sz w:val="22"/>
        </w:rPr>
      </w:pPr>
      <w:r w:rsidRPr="00A362E7">
        <w:rPr>
          <w:rFonts w:asciiTheme="minorEastAsia" w:eastAsiaTheme="minorEastAsia" w:hAnsiTheme="minorEastAsia" w:hint="eastAsia"/>
          <w:b/>
          <w:sz w:val="22"/>
        </w:rPr>
        <w:t>地域密着型サービス第三者評価受審頻度緩和認定申請書</w:t>
      </w:r>
    </w:p>
    <w:p w:rsidR="00977EE2" w:rsidRPr="00A362E7" w:rsidRDefault="00977EE2" w:rsidP="00977EE2">
      <w:pPr>
        <w:rPr>
          <w:rFonts w:asciiTheme="minorEastAsia" w:eastAsiaTheme="minorEastAsia" w:hAnsiTheme="minorEastAsia"/>
          <w:sz w:val="22"/>
        </w:rPr>
      </w:pPr>
    </w:p>
    <w:p w:rsidR="00977EE2" w:rsidRPr="00A362E7" w:rsidRDefault="00977EE2" w:rsidP="00977EE2">
      <w:pPr>
        <w:ind w:firstLineChars="100" w:firstLine="232"/>
        <w:rPr>
          <w:rFonts w:asciiTheme="minorEastAsia" w:eastAsiaTheme="minorEastAsia" w:hAnsiTheme="minorEastAsia"/>
          <w:sz w:val="22"/>
        </w:rPr>
      </w:pPr>
      <w:r w:rsidRPr="00A362E7">
        <w:rPr>
          <w:rFonts w:asciiTheme="minorEastAsia" w:eastAsiaTheme="minorEastAsia" w:hAnsiTheme="minorEastAsia" w:hint="eastAsia"/>
          <w:sz w:val="22"/>
        </w:rPr>
        <w:t>三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A362E7">
        <w:rPr>
          <w:rFonts w:asciiTheme="minorEastAsia" w:eastAsiaTheme="minorEastAsia" w:hAnsiTheme="minorEastAsia" w:hint="eastAsia"/>
          <w:sz w:val="22"/>
        </w:rPr>
        <w:t>木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A362E7">
        <w:rPr>
          <w:rFonts w:asciiTheme="minorEastAsia" w:eastAsiaTheme="minorEastAsia" w:hAnsiTheme="minorEastAsia" w:hint="eastAsia"/>
          <w:sz w:val="22"/>
        </w:rPr>
        <w:t>市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Pr="00A362E7">
        <w:rPr>
          <w:rFonts w:asciiTheme="minorEastAsia" w:eastAsiaTheme="minorEastAsia" w:hAnsiTheme="minorEastAsia" w:hint="eastAsia"/>
          <w:sz w:val="22"/>
        </w:rPr>
        <w:t>長　　様</w:t>
      </w:r>
    </w:p>
    <w:p w:rsidR="00977EE2" w:rsidRPr="00A362E7" w:rsidRDefault="00977EE2" w:rsidP="00977EE2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A362E7">
        <w:rPr>
          <w:rFonts w:asciiTheme="minorEastAsia" w:eastAsiaTheme="minorEastAsia" w:hAnsiTheme="minorEastAsia" w:hint="eastAsia"/>
          <w:sz w:val="22"/>
        </w:rPr>
        <w:t xml:space="preserve">年　　月　　日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977EE2" w:rsidRPr="00A362E7" w:rsidRDefault="00977EE2" w:rsidP="00977EE2">
      <w:pPr>
        <w:rPr>
          <w:rFonts w:asciiTheme="minorEastAsia" w:eastAsiaTheme="minorEastAsia" w:hAnsiTheme="minorEastAsia"/>
          <w:sz w:val="22"/>
        </w:rPr>
      </w:pPr>
    </w:p>
    <w:p w:rsidR="00977EE2" w:rsidRPr="00A362E7" w:rsidRDefault="00977EE2" w:rsidP="00977EE2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A362E7">
        <w:rPr>
          <w:rFonts w:asciiTheme="minorEastAsia" w:eastAsiaTheme="minorEastAsia" w:hAnsiTheme="minorEastAsia" w:hint="eastAsia"/>
          <w:sz w:val="22"/>
        </w:rPr>
        <w:t xml:space="preserve">事業者名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977EE2" w:rsidRPr="00A362E7" w:rsidRDefault="00977EE2" w:rsidP="00977EE2">
      <w:pPr>
        <w:rPr>
          <w:rFonts w:asciiTheme="minorEastAsia" w:eastAsiaTheme="minorEastAsia" w:hAnsiTheme="minorEastAsia"/>
          <w:sz w:val="22"/>
        </w:rPr>
      </w:pPr>
    </w:p>
    <w:p w:rsidR="00977EE2" w:rsidRPr="00A362E7" w:rsidRDefault="00B44E19" w:rsidP="00977EE2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代表者名　　　　　　　　　　　　　　　　</w:t>
      </w:r>
      <w:r w:rsidR="00977EE2" w:rsidRPr="00A362E7">
        <w:rPr>
          <w:rFonts w:asciiTheme="minorEastAsia" w:eastAsiaTheme="minorEastAsia" w:hAnsiTheme="minorEastAsia" w:hint="eastAsia"/>
          <w:sz w:val="22"/>
        </w:rPr>
        <w:t xml:space="preserve">　</w:t>
      </w:r>
      <w:r w:rsidR="00977EE2">
        <w:rPr>
          <w:rFonts w:asciiTheme="minorEastAsia" w:eastAsiaTheme="minorEastAsia" w:hAnsiTheme="minorEastAsia" w:hint="eastAsia"/>
        </w:rPr>
        <w:t xml:space="preserve">　</w:t>
      </w:r>
    </w:p>
    <w:p w:rsidR="00977EE2" w:rsidRPr="00B44E19" w:rsidRDefault="00977EE2" w:rsidP="00977EE2">
      <w:pPr>
        <w:rPr>
          <w:rFonts w:asciiTheme="minorEastAsia" w:eastAsiaTheme="minorEastAsia" w:hAnsiTheme="minorEastAsia"/>
          <w:sz w:val="22"/>
        </w:rPr>
      </w:pPr>
    </w:p>
    <w:p w:rsidR="00977EE2" w:rsidRPr="00A362E7" w:rsidRDefault="00977EE2" w:rsidP="00977EE2">
      <w:pPr>
        <w:rPr>
          <w:rFonts w:asciiTheme="minorEastAsia" w:eastAsiaTheme="minorEastAsia" w:hAnsiTheme="minorEastAsia"/>
          <w:sz w:val="22"/>
        </w:rPr>
      </w:pPr>
    </w:p>
    <w:p w:rsidR="00977EE2" w:rsidRPr="00A362E7" w:rsidRDefault="00977EE2" w:rsidP="00977EE2">
      <w:pPr>
        <w:rPr>
          <w:rFonts w:asciiTheme="minorEastAsia" w:eastAsiaTheme="minorEastAsia" w:hAnsiTheme="minorEastAsia"/>
          <w:sz w:val="22"/>
        </w:rPr>
      </w:pPr>
      <w:r w:rsidRPr="00A362E7">
        <w:rPr>
          <w:rFonts w:asciiTheme="minorEastAsia" w:eastAsiaTheme="minorEastAsia" w:hAnsiTheme="minorEastAsia" w:hint="eastAsia"/>
          <w:sz w:val="22"/>
        </w:rPr>
        <w:t>地域密着型サービス第三者評価制度の受審頻度緩和の認定を申請します。</w:t>
      </w:r>
    </w:p>
    <w:tbl>
      <w:tblPr>
        <w:tblW w:w="10065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5"/>
        <w:gridCol w:w="1610"/>
        <w:gridCol w:w="5812"/>
        <w:gridCol w:w="1418"/>
      </w:tblGrid>
      <w:tr w:rsidR="00977EE2" w:rsidRPr="00A362E7" w:rsidTr="008F615F">
        <w:trPr>
          <w:trHeight w:val="56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77EE2" w:rsidRPr="00A362E7" w:rsidRDefault="00977EE2" w:rsidP="008341F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362E7">
              <w:rPr>
                <w:rFonts w:asciiTheme="minorEastAsia" w:eastAsiaTheme="minorEastAsia" w:hAnsiTheme="minorEastAsia" w:hint="eastAsia"/>
                <w:sz w:val="22"/>
              </w:rPr>
              <w:t>事業所名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7EE2" w:rsidRPr="00A362E7" w:rsidRDefault="00977EE2" w:rsidP="008341F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77EE2" w:rsidRPr="00A362E7" w:rsidTr="008F615F">
        <w:trPr>
          <w:trHeight w:val="567"/>
        </w:trPr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977EE2" w:rsidRPr="00A362E7" w:rsidRDefault="00977EE2" w:rsidP="008341F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362E7">
              <w:rPr>
                <w:rFonts w:asciiTheme="minorEastAsia" w:eastAsiaTheme="minorEastAsia" w:hAnsiTheme="minorEastAsia" w:hint="eastAsia"/>
                <w:sz w:val="22"/>
              </w:rPr>
              <w:t>事業所の所在地</w:t>
            </w:r>
          </w:p>
        </w:tc>
        <w:tc>
          <w:tcPr>
            <w:tcW w:w="7230" w:type="dxa"/>
            <w:gridSpan w:val="2"/>
            <w:tcBorders>
              <w:right w:val="single" w:sz="4" w:space="0" w:color="auto"/>
            </w:tcBorders>
            <w:vAlign w:val="center"/>
          </w:tcPr>
          <w:p w:rsidR="00977EE2" w:rsidRPr="00A362E7" w:rsidRDefault="00977EE2" w:rsidP="008341F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77EE2" w:rsidRPr="00A362E7" w:rsidTr="008F615F">
        <w:trPr>
          <w:trHeight w:val="567"/>
        </w:trPr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977EE2" w:rsidRPr="00A362E7" w:rsidRDefault="00977EE2" w:rsidP="008341F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362E7">
              <w:rPr>
                <w:rFonts w:asciiTheme="minorEastAsia" w:eastAsiaTheme="minorEastAsia" w:hAnsiTheme="minorEastAsia" w:hint="eastAsia"/>
                <w:sz w:val="22"/>
              </w:rPr>
              <w:t>事業所の責任者名</w:t>
            </w:r>
          </w:p>
        </w:tc>
        <w:tc>
          <w:tcPr>
            <w:tcW w:w="7230" w:type="dxa"/>
            <w:gridSpan w:val="2"/>
            <w:tcBorders>
              <w:right w:val="single" w:sz="4" w:space="0" w:color="auto"/>
            </w:tcBorders>
            <w:vAlign w:val="center"/>
          </w:tcPr>
          <w:p w:rsidR="00977EE2" w:rsidRPr="00A362E7" w:rsidRDefault="00977EE2" w:rsidP="008341F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77EE2" w:rsidRPr="00A362E7" w:rsidTr="008F615F">
        <w:trPr>
          <w:trHeight w:val="567"/>
        </w:trPr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977EE2" w:rsidRPr="00A362E7" w:rsidRDefault="00977EE2" w:rsidP="008341F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362E7">
              <w:rPr>
                <w:rFonts w:asciiTheme="minorEastAsia" w:eastAsiaTheme="minorEastAsia" w:hAnsiTheme="minorEastAsia" w:hint="eastAsia"/>
                <w:sz w:val="22"/>
              </w:rPr>
              <w:t>連絡先電話番号</w:t>
            </w:r>
          </w:p>
        </w:tc>
        <w:tc>
          <w:tcPr>
            <w:tcW w:w="7230" w:type="dxa"/>
            <w:gridSpan w:val="2"/>
            <w:tcBorders>
              <w:right w:val="single" w:sz="4" w:space="0" w:color="auto"/>
            </w:tcBorders>
            <w:vAlign w:val="center"/>
          </w:tcPr>
          <w:p w:rsidR="00977EE2" w:rsidRPr="00A362E7" w:rsidRDefault="00977EE2" w:rsidP="008341F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77EE2" w:rsidRPr="00A362E7" w:rsidTr="00DA0FFA">
        <w:trPr>
          <w:trHeight w:val="567"/>
        </w:trPr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77EE2" w:rsidRPr="00977EE2" w:rsidRDefault="00977EE2" w:rsidP="008341FB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77EE2">
              <w:rPr>
                <w:rFonts w:asciiTheme="minorEastAsia" w:eastAsiaTheme="minorEastAsia" w:hAnsiTheme="minorEastAsia" w:hint="eastAsia"/>
                <w:sz w:val="16"/>
              </w:rPr>
              <w:t>直近に受審した第三者評価確定日</w:t>
            </w:r>
          </w:p>
        </w:tc>
        <w:tc>
          <w:tcPr>
            <w:tcW w:w="723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7EE2" w:rsidRPr="00A362E7" w:rsidRDefault="00977EE2" w:rsidP="008341F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77EE2" w:rsidRPr="00A362E7" w:rsidTr="00DA0FFA">
        <w:trPr>
          <w:trHeight w:val="567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7EE2" w:rsidRPr="00A362E7" w:rsidRDefault="00977EE2" w:rsidP="008341F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362E7">
              <w:rPr>
                <w:rFonts w:asciiTheme="minorEastAsia" w:eastAsiaTheme="minorEastAsia" w:hAnsiTheme="minorEastAsia" w:hint="eastAsia"/>
                <w:sz w:val="22"/>
              </w:rPr>
              <w:t>添付書類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7EE2" w:rsidRPr="00A362E7" w:rsidRDefault="00977EE2" w:rsidP="00977EE2">
            <w:pPr>
              <w:ind w:left="459" w:hangingChars="198" w:hanging="459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362E7">
              <w:rPr>
                <w:rFonts w:asciiTheme="minorEastAsia" w:eastAsiaTheme="minorEastAsia" w:hAnsiTheme="minorEastAsia" w:hint="eastAsia"/>
                <w:sz w:val="22"/>
              </w:rPr>
              <w:t>チェック欄</w:t>
            </w:r>
          </w:p>
        </w:tc>
      </w:tr>
      <w:tr w:rsidR="00977EE2" w:rsidRPr="00A362E7" w:rsidTr="008F615F">
        <w:trPr>
          <w:trHeight w:val="567"/>
        </w:trPr>
        <w:tc>
          <w:tcPr>
            <w:tcW w:w="86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7EE2" w:rsidRPr="00A362E7" w:rsidRDefault="00977EE2" w:rsidP="008F615F">
            <w:pPr>
              <w:pStyle w:val="a7"/>
              <w:wordWrap/>
              <w:spacing w:line="280" w:lineRule="exact"/>
              <w:ind w:firstLineChars="100" w:firstLine="230"/>
              <w:rPr>
                <w:rFonts w:asciiTheme="minorEastAsia" w:eastAsiaTheme="minorEastAsia" w:hAnsiTheme="minorEastAsia"/>
              </w:rPr>
            </w:pPr>
            <w:r w:rsidRPr="00A362E7">
              <w:rPr>
                <w:rFonts w:asciiTheme="minorEastAsia" w:eastAsiaTheme="minorEastAsia" w:hAnsiTheme="minorEastAsia" w:hint="eastAsia"/>
              </w:rPr>
              <w:t>直近の受審から数えて５年前までの受審に係る「自己評価及び第三者評価結果」及び「目標達成計画」の写し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7EE2" w:rsidRPr="00A362E7" w:rsidRDefault="00977EE2" w:rsidP="008341FB">
            <w:pPr>
              <w:widowControl/>
              <w:jc w:val="center"/>
              <w:rPr>
                <w:rFonts w:asciiTheme="minorEastAsia" w:eastAsiaTheme="minorEastAsia" w:hAnsiTheme="minorEastAsia" w:cs="ＭＳ 明朝"/>
                <w:spacing w:val="-1"/>
                <w:kern w:val="0"/>
                <w:sz w:val="22"/>
              </w:rPr>
            </w:pPr>
            <w:r w:rsidRPr="00A362E7">
              <w:rPr>
                <w:rFonts w:asciiTheme="minorEastAsia" w:eastAsiaTheme="minorEastAsia" w:hAnsiTheme="minorEastAsia" w:hint="eastAsia"/>
                <w:kern w:val="0"/>
                <w:sz w:val="22"/>
              </w:rPr>
              <w:t>□</w:t>
            </w:r>
          </w:p>
        </w:tc>
      </w:tr>
      <w:tr w:rsidR="00977EE2" w:rsidRPr="00A362E7" w:rsidTr="008F615F">
        <w:trPr>
          <w:trHeight w:val="567"/>
        </w:trPr>
        <w:tc>
          <w:tcPr>
            <w:tcW w:w="86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7EE2" w:rsidRPr="00A362E7" w:rsidRDefault="00977EE2" w:rsidP="008F615F">
            <w:pPr>
              <w:pStyle w:val="a7"/>
              <w:wordWrap/>
              <w:spacing w:line="280" w:lineRule="exact"/>
              <w:ind w:leftChars="100" w:left="452" w:hangingChars="100" w:hanging="230"/>
              <w:rPr>
                <w:rFonts w:asciiTheme="minorEastAsia" w:eastAsiaTheme="minorEastAsia" w:hAnsiTheme="minorEastAsia"/>
              </w:rPr>
            </w:pPr>
            <w:r w:rsidRPr="00A362E7">
              <w:rPr>
                <w:rFonts w:asciiTheme="minorEastAsia" w:eastAsiaTheme="minorEastAsia" w:hAnsiTheme="minorEastAsia" w:hint="eastAsia"/>
              </w:rPr>
              <w:t>申請する年度の前年度に実施した運営推進会議の議事録（出席者が分かるもの）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7EE2" w:rsidRPr="00A362E7" w:rsidRDefault="00977EE2" w:rsidP="008341FB">
            <w:pPr>
              <w:pStyle w:val="a7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</w:rPr>
            </w:pPr>
            <w:r w:rsidRPr="00A362E7">
              <w:rPr>
                <w:rFonts w:asciiTheme="minorEastAsia" w:eastAsiaTheme="minorEastAsia" w:hAnsiTheme="minorEastAsia" w:hint="eastAsia"/>
              </w:rPr>
              <w:t>□</w:t>
            </w:r>
          </w:p>
        </w:tc>
      </w:tr>
      <w:tr w:rsidR="00977EE2" w:rsidRPr="00A362E7" w:rsidTr="00DA0FFA">
        <w:trPr>
          <w:trHeight w:val="567"/>
        </w:trPr>
        <w:tc>
          <w:tcPr>
            <w:tcW w:w="864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7EE2" w:rsidRPr="00A362E7" w:rsidRDefault="00977EE2" w:rsidP="008F615F">
            <w:pPr>
              <w:pStyle w:val="a7"/>
              <w:wordWrap/>
              <w:spacing w:line="280" w:lineRule="exact"/>
              <w:ind w:firstLineChars="100" w:firstLine="230"/>
              <w:rPr>
                <w:rFonts w:asciiTheme="minorEastAsia" w:eastAsiaTheme="minorEastAsia" w:hAnsiTheme="minorEastAsia"/>
              </w:rPr>
            </w:pPr>
            <w:r w:rsidRPr="00A362E7">
              <w:rPr>
                <w:rFonts w:asciiTheme="minorEastAsia" w:eastAsiaTheme="minorEastAsia" w:hAnsiTheme="minorEastAsia" w:hint="eastAsia"/>
              </w:rPr>
              <w:t>過去５年間の間に受審頻度緩和の認定通知書の交付を受けている場合は、認定通知書の写し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E2" w:rsidRPr="00A362E7" w:rsidRDefault="00977EE2" w:rsidP="008341F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362E7">
              <w:rPr>
                <w:rFonts w:asciiTheme="minorEastAsia" w:eastAsiaTheme="minorEastAsia" w:hAnsiTheme="minorEastAsia" w:hint="eastAsia"/>
                <w:sz w:val="22"/>
              </w:rPr>
              <w:t>□</w:t>
            </w:r>
          </w:p>
        </w:tc>
      </w:tr>
      <w:tr w:rsidR="00977EE2" w:rsidRPr="00A362E7" w:rsidTr="00DA0FFA">
        <w:trPr>
          <w:trHeight w:val="567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7EE2" w:rsidRPr="00A362E7" w:rsidRDefault="00977EE2" w:rsidP="008341FB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A362E7">
              <w:rPr>
                <w:rFonts w:asciiTheme="minorEastAsia" w:eastAsiaTheme="minorEastAsia" w:hAnsiTheme="minorEastAsia" w:hint="eastAsia"/>
              </w:rPr>
              <w:t>受審頻度緩和要件チェック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7EE2" w:rsidRPr="00A362E7" w:rsidRDefault="00977EE2" w:rsidP="008341F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362E7">
              <w:rPr>
                <w:rFonts w:asciiTheme="minorEastAsia" w:eastAsiaTheme="minorEastAsia" w:hAnsiTheme="minorEastAsia" w:hint="eastAsia"/>
                <w:sz w:val="22"/>
              </w:rPr>
              <w:t>チェック欄</w:t>
            </w:r>
          </w:p>
        </w:tc>
      </w:tr>
      <w:tr w:rsidR="00977EE2" w:rsidRPr="00A362E7" w:rsidTr="008F615F">
        <w:trPr>
          <w:trHeight w:val="567"/>
        </w:trPr>
        <w:tc>
          <w:tcPr>
            <w:tcW w:w="86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7EE2" w:rsidRPr="00A362E7" w:rsidRDefault="00977EE2" w:rsidP="008F615F">
            <w:pPr>
              <w:ind w:firstLineChars="100" w:firstLine="232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362E7">
              <w:rPr>
                <w:rFonts w:asciiTheme="minorEastAsia" w:eastAsiaTheme="minorEastAsia" w:hAnsiTheme="minorEastAsia" w:hint="eastAsia"/>
                <w:sz w:val="22"/>
              </w:rPr>
              <w:t>過去に第三者評価を５年間継続して実施している。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7EE2" w:rsidRPr="00A362E7" w:rsidRDefault="00977EE2" w:rsidP="008341F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362E7">
              <w:rPr>
                <w:rFonts w:asciiTheme="minorEastAsia" w:eastAsiaTheme="minorEastAsia" w:hAnsiTheme="minorEastAsia" w:hint="eastAsia"/>
                <w:sz w:val="22"/>
              </w:rPr>
              <w:t>□</w:t>
            </w:r>
          </w:p>
        </w:tc>
      </w:tr>
      <w:tr w:rsidR="00977EE2" w:rsidRPr="00A362E7" w:rsidTr="008F615F">
        <w:trPr>
          <w:trHeight w:val="567"/>
        </w:trPr>
        <w:tc>
          <w:tcPr>
            <w:tcW w:w="86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7EE2" w:rsidRPr="00A362E7" w:rsidRDefault="00977EE2" w:rsidP="008F615F">
            <w:pPr>
              <w:pStyle w:val="a7"/>
              <w:wordWrap/>
              <w:spacing w:line="240" w:lineRule="auto"/>
              <w:ind w:leftChars="21" w:left="47" w:firstLineChars="50" w:firstLine="115"/>
              <w:jc w:val="left"/>
              <w:rPr>
                <w:rFonts w:asciiTheme="minorEastAsia" w:eastAsiaTheme="minorEastAsia" w:hAnsiTheme="minorEastAsia"/>
              </w:rPr>
            </w:pPr>
            <w:r w:rsidRPr="00A362E7">
              <w:rPr>
                <w:rFonts w:asciiTheme="minorEastAsia" w:eastAsiaTheme="minorEastAsia" w:hAnsiTheme="minorEastAsia" w:hint="eastAsia"/>
              </w:rPr>
              <w:t>「自己評価及び第三者評価結果」及び「目標達成計画」を、受審毎に三木市に提出している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7EE2" w:rsidRPr="00A362E7" w:rsidRDefault="00977EE2" w:rsidP="008341F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362E7">
              <w:rPr>
                <w:rFonts w:asciiTheme="minorEastAsia" w:eastAsiaTheme="minorEastAsia" w:hAnsiTheme="minorEastAsia" w:hint="eastAsia"/>
                <w:sz w:val="22"/>
              </w:rPr>
              <w:t>□</w:t>
            </w:r>
          </w:p>
        </w:tc>
      </w:tr>
      <w:tr w:rsidR="00977EE2" w:rsidRPr="00A362E7" w:rsidTr="008F615F">
        <w:trPr>
          <w:trHeight w:val="567"/>
        </w:trPr>
        <w:tc>
          <w:tcPr>
            <w:tcW w:w="86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7EE2" w:rsidRPr="00A362E7" w:rsidRDefault="00977EE2" w:rsidP="008F615F">
            <w:pPr>
              <w:ind w:leftChars="21" w:left="47" w:firstLineChars="100" w:firstLine="232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362E7">
              <w:rPr>
                <w:rFonts w:asciiTheme="minorEastAsia" w:eastAsiaTheme="minorEastAsia" w:hAnsiTheme="minorEastAsia" w:hint="eastAsia"/>
                <w:sz w:val="22"/>
              </w:rPr>
              <w:t>運営推進会議を、前年度に６回以上開催している。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7EE2" w:rsidRPr="00A362E7" w:rsidRDefault="00977EE2" w:rsidP="008341F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362E7">
              <w:rPr>
                <w:rFonts w:asciiTheme="minorEastAsia" w:eastAsiaTheme="minorEastAsia" w:hAnsiTheme="minorEastAsia" w:hint="eastAsia"/>
                <w:sz w:val="22"/>
              </w:rPr>
              <w:t>□</w:t>
            </w:r>
          </w:p>
        </w:tc>
      </w:tr>
      <w:tr w:rsidR="00977EE2" w:rsidRPr="00A362E7" w:rsidTr="008F615F">
        <w:trPr>
          <w:trHeight w:val="567"/>
        </w:trPr>
        <w:tc>
          <w:tcPr>
            <w:tcW w:w="86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77EE2" w:rsidRPr="00A362E7" w:rsidRDefault="00977EE2" w:rsidP="008F615F">
            <w:pPr>
              <w:ind w:leftChars="21" w:left="47" w:firstLineChars="100" w:firstLine="232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A362E7">
              <w:rPr>
                <w:rFonts w:asciiTheme="minorEastAsia" w:eastAsiaTheme="minorEastAsia" w:hAnsiTheme="minorEastAsia" w:hint="eastAsia"/>
                <w:sz w:val="22"/>
              </w:rPr>
              <w:t>前年度に開催した運営推進会議に、三木市の職員又は地域包括支援センターの職員が必ず出席している。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7EE2" w:rsidRPr="00A362E7" w:rsidRDefault="00977EE2" w:rsidP="008341F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362E7">
              <w:rPr>
                <w:rFonts w:asciiTheme="minorEastAsia" w:eastAsiaTheme="minorEastAsia" w:hAnsiTheme="minorEastAsia" w:hint="eastAsia"/>
                <w:sz w:val="22"/>
              </w:rPr>
              <w:t>□</w:t>
            </w:r>
          </w:p>
        </w:tc>
      </w:tr>
      <w:tr w:rsidR="00977EE2" w:rsidRPr="00A362E7" w:rsidTr="00DA0FFA">
        <w:trPr>
          <w:trHeight w:val="567"/>
        </w:trPr>
        <w:tc>
          <w:tcPr>
            <w:tcW w:w="864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77EE2" w:rsidRPr="00A362E7" w:rsidRDefault="00977EE2" w:rsidP="008F615F">
            <w:pPr>
              <w:pStyle w:val="a7"/>
              <w:ind w:leftChars="21" w:left="47" w:firstLineChars="50" w:firstLine="115"/>
              <w:jc w:val="left"/>
              <w:rPr>
                <w:rFonts w:asciiTheme="minorEastAsia" w:eastAsiaTheme="minorEastAsia" w:hAnsiTheme="minorEastAsia"/>
              </w:rPr>
            </w:pPr>
            <w:r w:rsidRPr="00A362E7">
              <w:rPr>
                <w:rFonts w:asciiTheme="minorEastAsia" w:eastAsiaTheme="minorEastAsia" w:hAnsiTheme="minorEastAsia" w:hint="eastAsia"/>
              </w:rPr>
              <w:t>「自</w:t>
            </w:r>
            <w:r>
              <w:rPr>
                <w:rFonts w:asciiTheme="minorEastAsia" w:eastAsiaTheme="minorEastAsia" w:hAnsiTheme="minorEastAsia" w:hint="eastAsia"/>
              </w:rPr>
              <w:t>己評価及び第三者評価結果」のうち、第三者評価項目（２，３，４，６</w:t>
            </w:r>
            <w:r w:rsidRPr="00A362E7">
              <w:rPr>
                <w:rFonts w:asciiTheme="minorEastAsia" w:eastAsiaTheme="minorEastAsia" w:hAnsiTheme="minorEastAsia" w:hint="eastAsia"/>
              </w:rPr>
              <w:t>の項目）の実施状況が適切である。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EE2" w:rsidRPr="00A362E7" w:rsidRDefault="00977EE2" w:rsidP="008341F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362E7">
              <w:rPr>
                <w:rFonts w:asciiTheme="minorEastAsia" w:eastAsiaTheme="minorEastAsia" w:hAnsiTheme="minorEastAsia" w:hint="eastAsia"/>
                <w:sz w:val="22"/>
              </w:rPr>
              <w:t>□</w:t>
            </w:r>
          </w:p>
        </w:tc>
      </w:tr>
      <w:tr w:rsidR="00977EE2" w:rsidRPr="00A362E7" w:rsidTr="00DA0FFA">
        <w:trPr>
          <w:trHeight w:val="1007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7EE2" w:rsidRPr="00A362E7" w:rsidRDefault="00977EE2" w:rsidP="008341F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362E7">
              <w:rPr>
                <w:rFonts w:asciiTheme="minorEastAsia" w:eastAsiaTheme="minorEastAsia" w:hAnsiTheme="minorEastAsia" w:hint="eastAsia"/>
                <w:sz w:val="22"/>
              </w:rPr>
              <w:t>備　考</w:t>
            </w:r>
          </w:p>
        </w:tc>
        <w:tc>
          <w:tcPr>
            <w:tcW w:w="8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E2" w:rsidRPr="00A362E7" w:rsidRDefault="00977EE2" w:rsidP="008341F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7D1385" w:rsidRPr="00E90EAE" w:rsidRDefault="007D1385" w:rsidP="003C4E3A">
      <w:pPr>
        <w:widowControl/>
        <w:jc w:val="left"/>
        <w:rPr>
          <w:rFonts w:asciiTheme="minorEastAsia" w:eastAsiaTheme="minorEastAsia" w:hAnsiTheme="minorEastAsia"/>
          <w:b/>
        </w:rPr>
      </w:pPr>
      <w:bookmarkStart w:id="0" w:name="_GoBack"/>
      <w:bookmarkEnd w:id="0"/>
    </w:p>
    <w:sectPr w:rsidR="007D1385" w:rsidRPr="00E90EAE" w:rsidSect="00977EE2">
      <w:pgSz w:w="11906" w:h="16838" w:code="9"/>
      <w:pgMar w:top="1021" w:right="1134" w:bottom="1021" w:left="1134" w:header="851" w:footer="992" w:gutter="0"/>
      <w:cols w:space="425"/>
      <w:docGrid w:type="linesAndChars" w:linePitch="341" w:charSpace="2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8FE" w:rsidRDefault="00ED28FE" w:rsidP="009C643E">
      <w:r>
        <w:separator/>
      </w:r>
    </w:p>
  </w:endnote>
  <w:endnote w:type="continuationSeparator" w:id="0">
    <w:p w:rsidR="00ED28FE" w:rsidRDefault="00ED28FE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w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8FE" w:rsidRDefault="00ED28FE" w:rsidP="009C643E">
      <w:r>
        <w:separator/>
      </w:r>
    </w:p>
  </w:footnote>
  <w:footnote w:type="continuationSeparator" w:id="0">
    <w:p w:rsidR="00ED28FE" w:rsidRDefault="00ED28FE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19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FE"/>
    <w:rsid w:val="000B0E6B"/>
    <w:rsid w:val="001A22C9"/>
    <w:rsid w:val="003C0378"/>
    <w:rsid w:val="003C4E3A"/>
    <w:rsid w:val="00415144"/>
    <w:rsid w:val="004315E9"/>
    <w:rsid w:val="004F0A5E"/>
    <w:rsid w:val="00513289"/>
    <w:rsid w:val="00573C5D"/>
    <w:rsid w:val="00665E4F"/>
    <w:rsid w:val="007D1385"/>
    <w:rsid w:val="008A0EAB"/>
    <w:rsid w:val="008F615F"/>
    <w:rsid w:val="00972851"/>
    <w:rsid w:val="00973C22"/>
    <w:rsid w:val="00977EE2"/>
    <w:rsid w:val="009C643E"/>
    <w:rsid w:val="00A82C9F"/>
    <w:rsid w:val="00AC57EE"/>
    <w:rsid w:val="00AD0786"/>
    <w:rsid w:val="00B377C1"/>
    <w:rsid w:val="00B44E19"/>
    <w:rsid w:val="00BB20CA"/>
    <w:rsid w:val="00D15C9D"/>
    <w:rsid w:val="00DA0FFA"/>
    <w:rsid w:val="00E74CDE"/>
    <w:rsid w:val="00E90EAE"/>
    <w:rsid w:val="00ED28FE"/>
    <w:rsid w:val="00F4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842D29F"/>
  <w15:docId w15:val="{2960873D-6712-495B-87AB-30CBAFFD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customStyle="1" w:styleId="CM8">
    <w:name w:val="CM8"/>
    <w:basedOn w:val="a"/>
    <w:next w:val="a"/>
    <w:uiPriority w:val="99"/>
    <w:rsid w:val="00ED28FE"/>
    <w:pPr>
      <w:autoSpaceDE w:val="0"/>
      <w:autoSpaceDN w:val="0"/>
      <w:adjustRightInd w:val="0"/>
      <w:jc w:val="left"/>
    </w:pPr>
    <w:rPr>
      <w:rFonts w:ascii="ＭＳw" w:eastAsia="ＭＳw" w:hAnsiTheme="minorHAnsi" w:cstheme="minorBidi"/>
      <w:kern w:val="0"/>
      <w:sz w:val="24"/>
      <w:szCs w:val="24"/>
    </w:rPr>
  </w:style>
  <w:style w:type="paragraph" w:customStyle="1" w:styleId="CM1">
    <w:name w:val="CM1"/>
    <w:basedOn w:val="a"/>
    <w:next w:val="a"/>
    <w:uiPriority w:val="99"/>
    <w:rsid w:val="00ED28FE"/>
    <w:pPr>
      <w:autoSpaceDE w:val="0"/>
      <w:autoSpaceDN w:val="0"/>
      <w:adjustRightInd w:val="0"/>
      <w:spacing w:line="363" w:lineRule="atLeast"/>
      <w:jc w:val="left"/>
    </w:pPr>
    <w:rPr>
      <w:rFonts w:ascii="ＭＳw" w:eastAsia="ＭＳw" w:hAnsiTheme="minorHAnsi" w:cstheme="minorBidi"/>
      <w:kern w:val="0"/>
      <w:sz w:val="24"/>
      <w:szCs w:val="24"/>
    </w:rPr>
  </w:style>
  <w:style w:type="paragraph" w:customStyle="1" w:styleId="Default">
    <w:name w:val="Default"/>
    <w:rsid w:val="00ED28FE"/>
    <w:pPr>
      <w:widowControl w:val="0"/>
      <w:autoSpaceDE w:val="0"/>
      <w:autoSpaceDN w:val="0"/>
      <w:adjustRightInd w:val="0"/>
    </w:pPr>
    <w:rPr>
      <w:rFonts w:ascii="ＭＳw" w:eastAsia="ＭＳw" w:hAnsiTheme="minorHAnsi" w:cs="ＭＳw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sid w:val="00665E4F"/>
    <w:pPr>
      <w:spacing w:line="366" w:lineRule="atLeast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665E4F"/>
    <w:pPr>
      <w:spacing w:line="366" w:lineRule="atLeast"/>
    </w:pPr>
    <w:rPr>
      <w:rFonts w:cstheme="minorBidi"/>
      <w:color w:val="auto"/>
    </w:rPr>
  </w:style>
  <w:style w:type="paragraph" w:customStyle="1" w:styleId="a7">
    <w:name w:val="一太郎"/>
    <w:rsid w:val="00977EE2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26</cp:revision>
  <cp:lastPrinted>2019-01-08T10:00:00Z</cp:lastPrinted>
  <dcterms:created xsi:type="dcterms:W3CDTF">2012-05-17T01:47:00Z</dcterms:created>
  <dcterms:modified xsi:type="dcterms:W3CDTF">2021-10-05T04:28:00Z</dcterms:modified>
</cp:coreProperties>
</file>